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74DB" w14:textId="18D0B2DF" w:rsidR="00B31C2D" w:rsidRDefault="00565574">
      <w:r>
        <w:rPr>
          <w:noProof/>
        </w:rPr>
        <w:drawing>
          <wp:inline distT="0" distB="0" distL="0" distR="0" wp14:anchorId="1BDDE973" wp14:editId="5AA292BF">
            <wp:extent cx="3046730" cy="1303867"/>
            <wp:effectExtent l="0" t="0" r="1270" b="4445"/>
            <wp:docPr id="41446223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462230" name="Image 4144622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937" cy="13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96ACD49" wp14:editId="57494AA7">
            <wp:extent cx="3056466" cy="1532255"/>
            <wp:effectExtent l="0" t="0" r="4445" b="4445"/>
            <wp:docPr id="3906769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76939" name="Image 39067693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447" cy="154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56FD" w14:textId="77777777" w:rsidR="00565574" w:rsidRDefault="00565574"/>
    <w:p w14:paraId="1E9C482B" w14:textId="5D2053C7" w:rsidR="00565574" w:rsidRDefault="00565574"/>
    <w:p w14:paraId="3843EB34" w14:textId="77777777" w:rsidR="00565574" w:rsidRDefault="0056557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4"/>
        <w:gridCol w:w="2508"/>
        <w:gridCol w:w="1208"/>
        <w:gridCol w:w="1623"/>
        <w:gridCol w:w="2385"/>
        <w:gridCol w:w="1568"/>
      </w:tblGrid>
      <w:tr w:rsidR="00565574" w14:paraId="48420C35" w14:textId="77777777" w:rsidTr="00165673">
        <w:tc>
          <w:tcPr>
            <w:tcW w:w="1216" w:type="dxa"/>
          </w:tcPr>
          <w:p w14:paraId="1D799039" w14:textId="78D910CD" w:rsidR="00565574" w:rsidRPr="00084A1E" w:rsidRDefault="00084A1E" w:rsidP="00084A1E">
            <w:pPr>
              <w:rPr>
                <w:b/>
                <w:bCs/>
                <w:sz w:val="28"/>
                <w:szCs w:val="28"/>
              </w:rPr>
            </w:pPr>
            <w:r w:rsidRPr="00084A1E">
              <w:rPr>
                <w:b/>
                <w:bCs/>
                <w:sz w:val="28"/>
                <w:szCs w:val="28"/>
              </w:rPr>
              <w:t>MATIN</w:t>
            </w:r>
          </w:p>
          <w:p w14:paraId="0C1951EC" w14:textId="77777777" w:rsidR="00084A1E" w:rsidRDefault="00084A1E" w:rsidP="00084A1E"/>
        </w:tc>
        <w:tc>
          <w:tcPr>
            <w:tcW w:w="2607" w:type="dxa"/>
            <w:tcBorders>
              <w:bottom w:val="single" w:sz="4" w:space="0" w:color="auto"/>
            </w:tcBorders>
          </w:tcPr>
          <w:p w14:paraId="4268821B" w14:textId="1CE1192B" w:rsidR="00565574" w:rsidRPr="00084A1E" w:rsidRDefault="00565574" w:rsidP="00084A1E">
            <w:pPr>
              <w:jc w:val="center"/>
              <w:rPr>
                <w:b/>
                <w:bCs/>
                <w:sz w:val="28"/>
                <w:szCs w:val="28"/>
              </w:rPr>
            </w:pPr>
            <w:r w:rsidRPr="00084A1E">
              <w:rPr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3E542891" w14:textId="5950FF9B" w:rsidR="00565574" w:rsidRPr="00084A1E" w:rsidRDefault="00565574" w:rsidP="00084A1E">
            <w:pPr>
              <w:jc w:val="center"/>
              <w:rPr>
                <w:b/>
                <w:bCs/>
                <w:sz w:val="28"/>
                <w:szCs w:val="28"/>
              </w:rPr>
            </w:pPr>
            <w:r w:rsidRPr="00084A1E">
              <w:rPr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1634" w:type="dxa"/>
          </w:tcPr>
          <w:p w14:paraId="3DA50596" w14:textId="2FA04A04" w:rsidR="00565574" w:rsidRPr="00084A1E" w:rsidRDefault="00565574" w:rsidP="00084A1E">
            <w:pPr>
              <w:jc w:val="center"/>
              <w:rPr>
                <w:b/>
                <w:bCs/>
                <w:sz w:val="28"/>
                <w:szCs w:val="28"/>
              </w:rPr>
            </w:pPr>
            <w:r w:rsidRPr="00084A1E">
              <w:rPr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7ED42D32" w14:textId="4BBE4A8C" w:rsidR="00565574" w:rsidRPr="00084A1E" w:rsidRDefault="00565574" w:rsidP="00084A1E">
            <w:pPr>
              <w:jc w:val="center"/>
              <w:rPr>
                <w:b/>
                <w:bCs/>
                <w:sz w:val="28"/>
                <w:szCs w:val="28"/>
              </w:rPr>
            </w:pPr>
            <w:r w:rsidRPr="00084A1E">
              <w:rPr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1568" w:type="dxa"/>
          </w:tcPr>
          <w:p w14:paraId="2CD6D1F9" w14:textId="24336F60" w:rsidR="00565574" w:rsidRPr="00084A1E" w:rsidRDefault="00565574" w:rsidP="00084A1E">
            <w:pPr>
              <w:jc w:val="center"/>
              <w:rPr>
                <w:b/>
                <w:bCs/>
                <w:sz w:val="28"/>
                <w:szCs w:val="28"/>
              </w:rPr>
            </w:pPr>
            <w:r w:rsidRPr="00084A1E">
              <w:rPr>
                <w:b/>
                <w:bCs/>
                <w:sz w:val="28"/>
                <w:szCs w:val="28"/>
              </w:rPr>
              <w:t>VENDREDI</w:t>
            </w:r>
          </w:p>
        </w:tc>
      </w:tr>
      <w:tr w:rsidR="00565574" w14:paraId="197C9206" w14:textId="77777777" w:rsidTr="00165673">
        <w:tc>
          <w:tcPr>
            <w:tcW w:w="1216" w:type="dxa"/>
          </w:tcPr>
          <w:p w14:paraId="236DF107" w14:textId="1E01AACA" w:rsidR="00565574" w:rsidRDefault="00565574" w:rsidP="00084A1E"/>
          <w:p w14:paraId="28DB236C" w14:textId="109EBA26" w:rsidR="00565574" w:rsidRPr="00084A1E" w:rsidRDefault="00565574" w:rsidP="00084A1E">
            <w:pPr>
              <w:rPr>
                <w:b/>
                <w:bCs/>
              </w:rPr>
            </w:pPr>
            <w:r w:rsidRPr="00165673">
              <w:rPr>
                <w:b/>
                <w:bCs/>
              </w:rPr>
              <w:t>09 – 12 H</w:t>
            </w:r>
          </w:p>
        </w:tc>
        <w:tc>
          <w:tcPr>
            <w:tcW w:w="2607" w:type="dxa"/>
            <w:shd w:val="pct10" w:color="auto" w:fill="DAE9F7" w:themeFill="text2" w:themeFillTint="1A"/>
          </w:tcPr>
          <w:p w14:paraId="2E854D85" w14:textId="77777777" w:rsidR="00565574" w:rsidRDefault="00565574" w:rsidP="00084A1E"/>
          <w:p w14:paraId="79EABBB9" w14:textId="78B77DED" w:rsidR="00565574" w:rsidRPr="00084A1E" w:rsidRDefault="00565574" w:rsidP="00084A1E">
            <w:pPr>
              <w:jc w:val="center"/>
              <w:rPr>
                <w:b/>
                <w:bCs/>
              </w:rPr>
            </w:pPr>
            <w:r w:rsidRPr="00084A1E">
              <w:rPr>
                <w:b/>
                <w:bCs/>
                <w:sz w:val="32"/>
                <w:szCs w:val="32"/>
              </w:rPr>
              <w:t>VENTE</w:t>
            </w:r>
          </w:p>
        </w:tc>
        <w:tc>
          <w:tcPr>
            <w:tcW w:w="995" w:type="dxa"/>
            <w:shd w:val="pct10" w:color="auto" w:fill="FFC000"/>
          </w:tcPr>
          <w:p w14:paraId="32E3C68D" w14:textId="77777777" w:rsidR="00565574" w:rsidRDefault="00565574" w:rsidP="00084A1E"/>
          <w:p w14:paraId="3D30B213" w14:textId="2B51D1D1" w:rsidR="00565574" w:rsidRPr="00084A1E" w:rsidRDefault="00565574" w:rsidP="00084A1E">
            <w:pPr>
              <w:jc w:val="center"/>
              <w:rPr>
                <w:b/>
                <w:bCs/>
              </w:rPr>
            </w:pPr>
            <w:r w:rsidRPr="00084A1E">
              <w:rPr>
                <w:b/>
                <w:bCs/>
                <w:sz w:val="32"/>
                <w:szCs w:val="32"/>
              </w:rPr>
              <w:t>DEPÔT</w:t>
            </w:r>
          </w:p>
        </w:tc>
        <w:tc>
          <w:tcPr>
            <w:tcW w:w="1634" w:type="dxa"/>
          </w:tcPr>
          <w:p w14:paraId="25054501" w14:textId="77777777" w:rsidR="00565574" w:rsidRDefault="00565574" w:rsidP="00084A1E"/>
          <w:p w14:paraId="102C6523" w14:textId="359AF0F9" w:rsidR="00084A1E" w:rsidRPr="00084A1E" w:rsidRDefault="00084A1E" w:rsidP="00084A1E">
            <w:pPr>
              <w:jc w:val="center"/>
              <w:rPr>
                <w:b/>
                <w:bCs/>
              </w:rPr>
            </w:pPr>
            <w:r w:rsidRPr="00084A1E">
              <w:rPr>
                <w:b/>
                <w:bCs/>
                <w:sz w:val="32"/>
                <w:szCs w:val="32"/>
              </w:rPr>
              <w:t>FERMÉ</w:t>
            </w:r>
          </w:p>
        </w:tc>
        <w:tc>
          <w:tcPr>
            <w:tcW w:w="2436" w:type="dxa"/>
            <w:shd w:val="pct10" w:color="auto" w:fill="A5C9EB" w:themeFill="text2" w:themeFillTint="40"/>
          </w:tcPr>
          <w:p w14:paraId="5DAF9C16" w14:textId="77777777" w:rsidR="00565574" w:rsidRDefault="00565574" w:rsidP="00084A1E"/>
          <w:p w14:paraId="1230A837" w14:textId="19E704D5" w:rsidR="00565574" w:rsidRPr="00084A1E" w:rsidRDefault="00565574" w:rsidP="00084A1E">
            <w:pPr>
              <w:jc w:val="center"/>
              <w:rPr>
                <w:b/>
                <w:bCs/>
              </w:rPr>
            </w:pPr>
            <w:r w:rsidRPr="00084A1E">
              <w:rPr>
                <w:b/>
                <w:bCs/>
                <w:sz w:val="32"/>
                <w:szCs w:val="32"/>
              </w:rPr>
              <w:t>VENTE</w:t>
            </w:r>
          </w:p>
        </w:tc>
        <w:tc>
          <w:tcPr>
            <w:tcW w:w="1568" w:type="dxa"/>
          </w:tcPr>
          <w:p w14:paraId="00287D85" w14:textId="77777777" w:rsidR="00565574" w:rsidRDefault="00565574" w:rsidP="00084A1E"/>
          <w:p w14:paraId="6FB1F7CE" w14:textId="282074AB" w:rsidR="00565574" w:rsidRPr="00084A1E" w:rsidRDefault="00565574" w:rsidP="00084A1E">
            <w:pPr>
              <w:jc w:val="center"/>
              <w:rPr>
                <w:b/>
                <w:bCs/>
              </w:rPr>
            </w:pPr>
            <w:r w:rsidRPr="00084A1E">
              <w:rPr>
                <w:b/>
                <w:bCs/>
                <w:sz w:val="32"/>
                <w:szCs w:val="32"/>
              </w:rPr>
              <w:t>FERMÉ</w:t>
            </w:r>
          </w:p>
        </w:tc>
      </w:tr>
      <w:tr w:rsidR="00165673" w14:paraId="6EB9271F" w14:textId="77777777" w:rsidTr="00165673">
        <w:tc>
          <w:tcPr>
            <w:tcW w:w="1216" w:type="dxa"/>
          </w:tcPr>
          <w:p w14:paraId="46A62F75" w14:textId="77777777" w:rsidR="00165673" w:rsidRDefault="00165673" w:rsidP="00084A1E"/>
        </w:tc>
        <w:tc>
          <w:tcPr>
            <w:tcW w:w="2607" w:type="dxa"/>
            <w:shd w:val="pct10" w:color="auto" w:fill="DAE9F7" w:themeFill="text2" w:themeFillTint="1A"/>
          </w:tcPr>
          <w:p w14:paraId="599255CD" w14:textId="77777777" w:rsidR="00165673" w:rsidRPr="00165673" w:rsidRDefault="00165673" w:rsidP="00084A1E">
            <w:pPr>
              <w:rPr>
                <w:b/>
                <w:bCs/>
              </w:rPr>
            </w:pPr>
            <w:r w:rsidRPr="00165673">
              <w:rPr>
                <w:b/>
                <w:bCs/>
              </w:rPr>
              <w:t>ALPHABETISATION</w:t>
            </w:r>
          </w:p>
          <w:p w14:paraId="70778500" w14:textId="2566B922" w:rsidR="00165673" w:rsidRPr="00165673" w:rsidRDefault="00165673" w:rsidP="00084A1E">
            <w:pPr>
              <w:rPr>
                <w:b/>
                <w:bCs/>
              </w:rPr>
            </w:pPr>
            <w:r w:rsidRPr="00165673">
              <w:rPr>
                <w:b/>
                <w:bCs/>
              </w:rPr>
              <w:t>SOUTIEN</w:t>
            </w:r>
            <w:r>
              <w:rPr>
                <w:b/>
                <w:bCs/>
              </w:rPr>
              <w:t xml:space="preserve"> </w:t>
            </w:r>
            <w:r w:rsidRPr="00165673">
              <w:rPr>
                <w:b/>
                <w:bCs/>
              </w:rPr>
              <w:t>SCOLAIRE</w:t>
            </w:r>
          </w:p>
        </w:tc>
        <w:tc>
          <w:tcPr>
            <w:tcW w:w="995" w:type="dxa"/>
            <w:shd w:val="pct10" w:color="auto" w:fill="FFC000"/>
          </w:tcPr>
          <w:p w14:paraId="3436479D" w14:textId="77777777" w:rsidR="00165673" w:rsidRDefault="00165673" w:rsidP="00084A1E"/>
        </w:tc>
        <w:tc>
          <w:tcPr>
            <w:tcW w:w="1634" w:type="dxa"/>
          </w:tcPr>
          <w:p w14:paraId="21661A31" w14:textId="77777777" w:rsidR="00165673" w:rsidRDefault="00165673" w:rsidP="00084A1E"/>
        </w:tc>
        <w:tc>
          <w:tcPr>
            <w:tcW w:w="2436" w:type="dxa"/>
            <w:shd w:val="pct10" w:color="auto" w:fill="A5C9EB" w:themeFill="text2" w:themeFillTint="40"/>
          </w:tcPr>
          <w:p w14:paraId="6DAE6E1F" w14:textId="77777777" w:rsidR="00165673" w:rsidRPr="00165673" w:rsidRDefault="00165673" w:rsidP="00165673">
            <w:pPr>
              <w:rPr>
                <w:b/>
                <w:bCs/>
              </w:rPr>
            </w:pPr>
            <w:r w:rsidRPr="00165673">
              <w:rPr>
                <w:b/>
                <w:bCs/>
              </w:rPr>
              <w:t>ALPHABETISATION</w:t>
            </w:r>
          </w:p>
          <w:p w14:paraId="6507A091" w14:textId="57C38822" w:rsidR="00165673" w:rsidRDefault="00165673" w:rsidP="00165673">
            <w:r w:rsidRPr="00165673">
              <w:rPr>
                <w:b/>
                <w:bCs/>
              </w:rPr>
              <w:t>SOUTIEN</w:t>
            </w:r>
            <w:r>
              <w:rPr>
                <w:b/>
                <w:bCs/>
              </w:rPr>
              <w:t xml:space="preserve"> </w:t>
            </w:r>
            <w:r w:rsidRPr="00165673">
              <w:rPr>
                <w:b/>
                <w:bCs/>
              </w:rPr>
              <w:t>SCOLAIRE</w:t>
            </w:r>
          </w:p>
        </w:tc>
        <w:tc>
          <w:tcPr>
            <w:tcW w:w="1568" w:type="dxa"/>
          </w:tcPr>
          <w:p w14:paraId="70A7C18D" w14:textId="77777777" w:rsidR="00165673" w:rsidRDefault="00165673" w:rsidP="00084A1E"/>
        </w:tc>
      </w:tr>
    </w:tbl>
    <w:p w14:paraId="29B60464" w14:textId="77777777" w:rsidR="00565574" w:rsidRDefault="00565574" w:rsidP="00084A1E"/>
    <w:p w14:paraId="69EC8EED" w14:textId="77777777" w:rsidR="00565574" w:rsidRDefault="00565574"/>
    <w:p w14:paraId="6CCB7CB7" w14:textId="2AD26E43" w:rsidR="00565574" w:rsidRDefault="00BE3C14">
      <w:pPr>
        <w:rPr>
          <w:b/>
          <w:bCs/>
          <w:color w:val="EE0000"/>
          <w:sz w:val="32"/>
          <w:szCs w:val="32"/>
        </w:rPr>
      </w:pPr>
      <w:r w:rsidRPr="00BE3C14">
        <w:rPr>
          <w:b/>
          <w:bCs/>
          <w:color w:val="EE0000"/>
          <w:sz w:val="32"/>
          <w:szCs w:val="32"/>
        </w:rPr>
        <w:t xml:space="preserve">Nous vous rappelons que le Grenier est fermé pendant les vacances scolaires. </w:t>
      </w:r>
      <w:r w:rsidR="00165673">
        <w:rPr>
          <w:b/>
          <w:bCs/>
          <w:color w:val="EE0000"/>
          <w:sz w:val="32"/>
          <w:szCs w:val="32"/>
        </w:rPr>
        <w:t>Merci de ne rien déposer en dehors des heures d’ouverture, sous peines de poursuites.</w:t>
      </w:r>
    </w:p>
    <w:p w14:paraId="058FF365" w14:textId="77777777" w:rsidR="00BE3C14" w:rsidRDefault="00BE3C14">
      <w:pPr>
        <w:rPr>
          <w:b/>
          <w:bCs/>
          <w:color w:val="EE0000"/>
          <w:sz w:val="32"/>
          <w:szCs w:val="32"/>
        </w:rPr>
      </w:pPr>
    </w:p>
    <w:p w14:paraId="08666087" w14:textId="1A0FF9A1" w:rsidR="00BE3C14" w:rsidRDefault="00BE3C14">
      <w:pPr>
        <w:rPr>
          <w:b/>
          <w:bCs/>
          <w:sz w:val="28"/>
          <w:szCs w:val="28"/>
        </w:rPr>
      </w:pPr>
      <w:r w:rsidRPr="00BE3C14">
        <w:rPr>
          <w:b/>
          <w:bCs/>
          <w:color w:val="EE0000"/>
          <w:sz w:val="28"/>
          <w:szCs w:val="28"/>
        </w:rPr>
        <w:t>ACCEUIL</w:t>
      </w:r>
      <w:r>
        <w:rPr>
          <w:b/>
          <w:bCs/>
          <w:color w:val="EE0000"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des personnes en difficultés : Après avoir pris contact avec une assistance sociale, veuillez prendre rdv avec la personne responsable au numéro </w:t>
      </w:r>
    </w:p>
    <w:p w14:paraId="7B742D29" w14:textId="42C5BDF2" w:rsidR="00BE3C14" w:rsidRDefault="00BE3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06.18.16.37.97 ou 06.52.94.38.21.</w:t>
      </w:r>
    </w:p>
    <w:p w14:paraId="34477E35" w14:textId="77777777" w:rsidR="00BE3C14" w:rsidRDefault="00BE3C14">
      <w:pPr>
        <w:rPr>
          <w:b/>
          <w:bCs/>
          <w:sz w:val="28"/>
          <w:szCs w:val="28"/>
        </w:rPr>
      </w:pPr>
    </w:p>
    <w:p w14:paraId="5C3BCAA9" w14:textId="0F228463" w:rsidR="00BE3C14" w:rsidRDefault="00BE3C14">
      <w:pPr>
        <w:rPr>
          <w:b/>
          <w:bCs/>
          <w:sz w:val="28"/>
          <w:szCs w:val="28"/>
        </w:rPr>
      </w:pPr>
      <w:r w:rsidRPr="00BE3C14">
        <w:rPr>
          <w:b/>
          <w:bCs/>
          <w:color w:val="C00000"/>
          <w:sz w:val="28"/>
          <w:szCs w:val="28"/>
        </w:rPr>
        <w:t>VENTES</w:t>
      </w:r>
      <w:r>
        <w:rPr>
          <w:b/>
          <w:bCs/>
          <w:sz w:val="28"/>
          <w:szCs w:val="28"/>
        </w:rPr>
        <w:t xml:space="preserve"> : 2 créneaux par semaine de 09 à 12 h. Nous vous rappelons que les ventes au Grenier sont effectuées afin de nous permettre de récolter des fonds pour l’aide aux personnes en difficulté. </w:t>
      </w:r>
    </w:p>
    <w:p w14:paraId="62F9B59E" w14:textId="77777777" w:rsidR="00BE3C14" w:rsidRDefault="00BE3C14">
      <w:pPr>
        <w:rPr>
          <w:b/>
          <w:bCs/>
          <w:sz w:val="28"/>
          <w:szCs w:val="28"/>
        </w:rPr>
      </w:pPr>
    </w:p>
    <w:p w14:paraId="04172428" w14:textId="4B040F6A" w:rsidR="00BE3C14" w:rsidRDefault="00BE3C14">
      <w:pPr>
        <w:rPr>
          <w:b/>
          <w:bCs/>
          <w:sz w:val="28"/>
          <w:szCs w:val="28"/>
        </w:rPr>
      </w:pPr>
      <w:r w:rsidRPr="00BE3C14">
        <w:rPr>
          <w:b/>
          <w:bCs/>
          <w:color w:val="C00000"/>
          <w:sz w:val="28"/>
          <w:szCs w:val="28"/>
        </w:rPr>
        <w:t xml:space="preserve">DEPÔT DES DONS : </w:t>
      </w:r>
      <w:r>
        <w:rPr>
          <w:b/>
          <w:bCs/>
          <w:sz w:val="28"/>
          <w:szCs w:val="28"/>
        </w:rPr>
        <w:t>Les vêtements, la vaisselle, les livres (exceptées les encyclopédies) et les jouets ne sont acceptés que s’ils ils sont en bon état</w:t>
      </w:r>
      <w:r w:rsidR="00165673">
        <w:rPr>
          <w:b/>
          <w:bCs/>
          <w:sz w:val="28"/>
          <w:szCs w:val="28"/>
        </w:rPr>
        <w:t>.</w:t>
      </w:r>
    </w:p>
    <w:p w14:paraId="4C7C149C" w14:textId="6C51776F" w:rsidR="00165673" w:rsidRDefault="001656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Pour les meubles nous consulter impérativement avant tout dépôt au 06.18.15.37.97 ou 06.52.94.38.21</w:t>
      </w:r>
    </w:p>
    <w:p w14:paraId="51F0D62D" w14:textId="77777777" w:rsidR="00165673" w:rsidRDefault="00165673">
      <w:pPr>
        <w:rPr>
          <w:b/>
          <w:bCs/>
          <w:sz w:val="28"/>
          <w:szCs w:val="28"/>
        </w:rPr>
      </w:pPr>
    </w:p>
    <w:p w14:paraId="27906458" w14:textId="4B269633" w:rsidR="00165673" w:rsidRPr="00165673" w:rsidRDefault="00165673">
      <w:pPr>
        <w:rPr>
          <w:b/>
          <w:bCs/>
          <w:color w:val="EE0000"/>
          <w:sz w:val="28"/>
          <w:szCs w:val="28"/>
        </w:rPr>
      </w:pPr>
      <w:r w:rsidRPr="00165673">
        <w:rPr>
          <w:b/>
          <w:bCs/>
          <w:color w:val="EE0000"/>
          <w:sz w:val="28"/>
          <w:szCs w:val="28"/>
        </w:rPr>
        <w:t>ACTIVITES PROPOSEES :</w:t>
      </w:r>
    </w:p>
    <w:p w14:paraId="65DA01D8" w14:textId="77777777" w:rsidR="00165673" w:rsidRDefault="00165673">
      <w:pPr>
        <w:rPr>
          <w:b/>
          <w:bCs/>
          <w:sz w:val="28"/>
          <w:szCs w:val="28"/>
        </w:rPr>
      </w:pPr>
    </w:p>
    <w:p w14:paraId="5B11259F" w14:textId="6A70A3A8" w:rsidR="00165673" w:rsidRDefault="00165673" w:rsidP="0016567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ALPHABETISATION</w:t>
      </w:r>
    </w:p>
    <w:p w14:paraId="783E5C6D" w14:textId="081B6170" w:rsidR="00165673" w:rsidRPr="00165673" w:rsidRDefault="00165673" w:rsidP="0016567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SOUTIEN SCOLAIRE</w:t>
      </w:r>
    </w:p>
    <w:sectPr w:rsidR="00165673" w:rsidRPr="00165673" w:rsidSect="00565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F38B2"/>
    <w:multiLevelType w:val="hybridMultilevel"/>
    <w:tmpl w:val="8C8C6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4"/>
    <w:rsid w:val="00084A1E"/>
    <w:rsid w:val="00165673"/>
    <w:rsid w:val="00565574"/>
    <w:rsid w:val="00A173FA"/>
    <w:rsid w:val="00AB1116"/>
    <w:rsid w:val="00B31C2D"/>
    <w:rsid w:val="00B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92C631"/>
  <w15:chartTrackingRefBased/>
  <w15:docId w15:val="{D5112B37-62A4-8B49-9DCC-8FF8807E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5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5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5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5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55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55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55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55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5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5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5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55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55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55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55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55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55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5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55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5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55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55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55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55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5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55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557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6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GLORIS Administratif</dc:creator>
  <cp:keywords/>
  <dc:description/>
  <cp:lastModifiedBy>GLORIS Administratif</cp:lastModifiedBy>
  <cp:revision>1</cp:revision>
  <dcterms:created xsi:type="dcterms:W3CDTF">2026-06-05T05:13:00Z</dcterms:created>
  <dcterms:modified xsi:type="dcterms:W3CDTF">2026-06-05T05:53:00Z</dcterms:modified>
</cp:coreProperties>
</file>